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6F7" w:rsidRDefault="008456F7" w:rsidP="008456F7">
      <w:pPr>
        <w:rPr>
          <w:b/>
        </w:rPr>
      </w:pPr>
      <w:r>
        <w:rPr>
          <w:b/>
        </w:rPr>
        <w:t>P</w:t>
      </w:r>
      <w:r>
        <w:rPr>
          <w:b/>
        </w:rPr>
        <w:t xml:space="preserve">ráce do </w:t>
      </w:r>
      <w:r>
        <w:rPr>
          <w:b/>
        </w:rPr>
        <w:t xml:space="preserve">5. 6. </w:t>
      </w:r>
      <w:r>
        <w:rPr>
          <w:b/>
        </w:rPr>
        <w:t xml:space="preserve"> </w:t>
      </w:r>
    </w:p>
    <w:p w:rsidR="008456F7" w:rsidRDefault="008456F7" w:rsidP="008456F7">
      <w:pPr>
        <w:rPr>
          <w:b/>
        </w:rPr>
      </w:pPr>
      <w:r>
        <w:rPr>
          <w:b/>
        </w:rPr>
        <w:t>1) Oprav si předchozí úkol</w:t>
      </w:r>
      <w:r>
        <w:rPr>
          <w:b/>
        </w:rPr>
        <w:t>:</w:t>
      </w: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461408D" wp14:editId="01F64508">
            <wp:simplePos x="0" y="0"/>
            <wp:positionH relativeFrom="column">
              <wp:posOffset>109855</wp:posOffset>
            </wp:positionH>
            <wp:positionV relativeFrom="paragraph">
              <wp:posOffset>105410</wp:posOffset>
            </wp:positionV>
            <wp:extent cx="5760720" cy="4320540"/>
            <wp:effectExtent l="0" t="3810" r="7620" b="7620"/>
            <wp:wrapTight wrapText="bothSides">
              <wp:wrapPolygon edited="0">
                <wp:start x="-14" y="21581"/>
                <wp:lineTo x="21557" y="21581"/>
                <wp:lineTo x="21557" y="57"/>
                <wp:lineTo x="-14" y="57"/>
                <wp:lineTo x="-14" y="21581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</w:p>
    <w:p w:rsidR="008456F7" w:rsidRDefault="008456F7" w:rsidP="008456F7">
      <w:pPr>
        <w:rPr>
          <w:b/>
        </w:rPr>
      </w:pPr>
      <w:r>
        <w:rPr>
          <w:b/>
        </w:rPr>
        <w:t xml:space="preserve">2) </w:t>
      </w:r>
      <w:r w:rsidRPr="00AB7AFA">
        <w:rPr>
          <w:b/>
        </w:rPr>
        <w:t>Zapiš si do sešitu:</w:t>
      </w:r>
    </w:p>
    <w:p w:rsidR="008456F7" w:rsidRPr="00AB7AFA" w:rsidRDefault="008456F7" w:rsidP="008456F7">
      <w:pPr>
        <w:rPr>
          <w:b/>
        </w:rPr>
      </w:pP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  <w:proofErr w:type="spellStart"/>
      <w:r>
        <w:rPr>
          <w:rFonts w:ascii="Calibri" w:hAnsi="Calibri" w:cs="Calibri"/>
          <w:b/>
          <w:bCs/>
          <w:lang w:val="cs"/>
        </w:rPr>
        <w:t>Souvět</w:t>
      </w:r>
      <w:proofErr w:type="spellEnd"/>
      <w:r>
        <w:rPr>
          <w:rFonts w:ascii="Calibri" w:hAnsi="Calibri" w:cs="Calibri"/>
          <w:b/>
          <w:bCs/>
          <w:lang w:val="en-US"/>
        </w:rPr>
        <w:t>í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- obsahuje více </w:t>
      </w:r>
      <w:proofErr w:type="spellStart"/>
      <w:r>
        <w:rPr>
          <w:rFonts w:ascii="Calibri" w:hAnsi="Calibri" w:cs="Calibri"/>
          <w:lang w:val="cs"/>
        </w:rPr>
        <w:t>př</w:t>
      </w:r>
      <w:r>
        <w:rPr>
          <w:rFonts w:ascii="Calibri" w:hAnsi="Calibri" w:cs="Calibri"/>
          <w:lang w:val="en-US"/>
        </w:rPr>
        <w:t>ísudků</w:t>
      </w:r>
      <w:proofErr w:type="spellEnd"/>
      <w:r>
        <w:rPr>
          <w:rFonts w:ascii="Calibri" w:hAnsi="Calibri" w:cs="Calibri"/>
          <w:lang w:val="en-US"/>
        </w:rPr>
        <w:t xml:space="preserve"> (= </w:t>
      </w:r>
      <w:proofErr w:type="spellStart"/>
      <w:r>
        <w:rPr>
          <w:rFonts w:ascii="Calibri" w:hAnsi="Calibri" w:cs="Calibri"/>
          <w:lang w:val="en-US"/>
        </w:rPr>
        <w:t>počet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přísudků</w:t>
      </w:r>
      <w:proofErr w:type="spellEnd"/>
      <w:r>
        <w:rPr>
          <w:rFonts w:ascii="Calibri" w:hAnsi="Calibri" w:cs="Calibri"/>
          <w:lang w:val="en-US"/>
        </w:rPr>
        <w:t xml:space="preserve"> = </w:t>
      </w:r>
      <w:proofErr w:type="spellStart"/>
      <w:r>
        <w:rPr>
          <w:rFonts w:ascii="Calibri" w:hAnsi="Calibri" w:cs="Calibri"/>
          <w:lang w:val="en-US"/>
        </w:rPr>
        <w:t>počet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vět</w:t>
      </w:r>
      <w:proofErr w:type="spellEnd"/>
      <w:r>
        <w:rPr>
          <w:rFonts w:ascii="Calibri" w:hAnsi="Calibri" w:cs="Calibri"/>
          <w:lang w:val="en-US"/>
        </w:rPr>
        <w:t>)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- obsahuje věty- </w:t>
      </w:r>
      <w:r>
        <w:rPr>
          <w:rFonts w:ascii="Calibri" w:hAnsi="Calibri" w:cs="Calibri"/>
          <w:b/>
          <w:bCs/>
          <w:lang w:val="cs"/>
        </w:rPr>
        <w:t>HLAVN</w:t>
      </w:r>
      <w:r>
        <w:rPr>
          <w:rFonts w:ascii="Calibri" w:hAnsi="Calibri" w:cs="Calibri"/>
          <w:b/>
          <w:bCs/>
          <w:lang w:val="en-US"/>
        </w:rPr>
        <w:t>Í  -</w:t>
      </w:r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nezávislé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jiné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vždy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alespoň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jedna</w:t>
      </w:r>
      <w:proofErr w:type="spellEnd"/>
      <w:r>
        <w:rPr>
          <w:rFonts w:ascii="Calibri" w:hAnsi="Calibri" w:cs="Calibri"/>
          <w:lang w:val="en-US"/>
        </w:rPr>
        <w:t>)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ab/>
      </w:r>
      <w:r>
        <w:rPr>
          <w:rFonts w:ascii="Calibri" w:hAnsi="Calibri" w:cs="Calibri"/>
          <w:lang w:val="cs"/>
        </w:rPr>
        <w:tab/>
      </w:r>
      <w:r>
        <w:rPr>
          <w:rFonts w:ascii="Calibri" w:hAnsi="Calibri" w:cs="Calibri"/>
          <w:b/>
          <w:bCs/>
          <w:lang w:val="cs"/>
        </w:rPr>
        <w:t>- VEDLEJŠ</w:t>
      </w:r>
      <w:r>
        <w:rPr>
          <w:rFonts w:ascii="Calibri" w:hAnsi="Calibri" w:cs="Calibri"/>
          <w:b/>
          <w:bCs/>
          <w:lang w:val="en-US"/>
        </w:rPr>
        <w:t>Í</w:t>
      </w:r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závislé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jiné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větě</w:t>
      </w:r>
      <w:proofErr w:type="spellEnd"/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-US"/>
        </w:rPr>
      </w:pPr>
      <w:r>
        <w:rPr>
          <w:rFonts w:ascii="Calibri" w:hAnsi="Calibri" w:cs="Calibri"/>
          <w:b/>
          <w:bCs/>
          <w:lang w:val="cs"/>
        </w:rPr>
        <w:t>VEDLEJŠ</w:t>
      </w:r>
      <w:r>
        <w:rPr>
          <w:rFonts w:ascii="Calibri" w:hAnsi="Calibri" w:cs="Calibri"/>
          <w:b/>
          <w:bCs/>
          <w:lang w:val="en-US"/>
        </w:rPr>
        <w:t>Í VĚTY (VV)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>- zastupují nějak</w:t>
      </w:r>
      <w:r>
        <w:rPr>
          <w:rFonts w:ascii="Calibri" w:hAnsi="Calibri" w:cs="Calibri"/>
          <w:lang w:val="en-US"/>
        </w:rPr>
        <w:t xml:space="preserve">ý </w:t>
      </w:r>
      <w:proofErr w:type="spellStart"/>
      <w:r>
        <w:rPr>
          <w:rFonts w:ascii="Calibri" w:hAnsi="Calibri" w:cs="Calibri"/>
          <w:lang w:val="en-US"/>
        </w:rPr>
        <w:t>větný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člen</w:t>
      </w:r>
      <w:proofErr w:type="spellEnd"/>
      <w:r>
        <w:rPr>
          <w:rFonts w:ascii="Calibri" w:hAnsi="Calibri" w:cs="Calibri"/>
          <w:lang w:val="en-US"/>
        </w:rPr>
        <w:t xml:space="preserve"> (= </w:t>
      </w:r>
      <w:proofErr w:type="spellStart"/>
      <w:r>
        <w:rPr>
          <w:rFonts w:ascii="Calibri" w:hAnsi="Calibri" w:cs="Calibri"/>
          <w:lang w:val="en-US"/>
        </w:rPr>
        <w:t>můžeme</w:t>
      </w:r>
      <w:proofErr w:type="spellEnd"/>
      <w:r>
        <w:rPr>
          <w:rFonts w:ascii="Calibri" w:hAnsi="Calibri" w:cs="Calibri"/>
          <w:lang w:val="en-US"/>
        </w:rPr>
        <w:t xml:space="preserve"> je </w:t>
      </w:r>
      <w:proofErr w:type="spellStart"/>
      <w:r>
        <w:rPr>
          <w:rFonts w:ascii="Calibri" w:hAnsi="Calibri" w:cs="Calibri"/>
          <w:lang w:val="en-US"/>
        </w:rPr>
        <w:t>tím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členem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nahradit</w:t>
      </w:r>
      <w:proofErr w:type="spellEnd"/>
      <w:r>
        <w:rPr>
          <w:rFonts w:ascii="Calibri" w:hAnsi="Calibri" w:cs="Calibri"/>
          <w:lang w:val="en-US"/>
        </w:rPr>
        <w:t>)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- jsou uvozeny – </w:t>
      </w:r>
      <w:proofErr w:type="spellStart"/>
      <w:r>
        <w:rPr>
          <w:rFonts w:ascii="Calibri" w:hAnsi="Calibri" w:cs="Calibri"/>
          <w:lang w:val="cs"/>
        </w:rPr>
        <w:t>podřadic</w:t>
      </w:r>
      <w:r>
        <w:rPr>
          <w:rFonts w:ascii="Calibri" w:hAnsi="Calibri" w:cs="Calibri"/>
          <w:lang w:val="en-US"/>
        </w:rPr>
        <w:t>ími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spojkami</w:t>
      </w:r>
      <w:proofErr w:type="spell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když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až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proofErr w:type="gramStart"/>
      <w:r>
        <w:rPr>
          <w:rFonts w:ascii="Calibri" w:hAnsi="Calibri" w:cs="Calibri"/>
          <w:lang w:val="en-US"/>
        </w:rPr>
        <w:t>že</w:t>
      </w:r>
      <w:proofErr w:type="spellEnd"/>
      <w:r>
        <w:rPr>
          <w:rFonts w:ascii="Calibri" w:hAnsi="Calibri" w:cs="Calibri"/>
          <w:lang w:val="en-US"/>
        </w:rPr>
        <w:t xml:space="preserve"> , </w:t>
      </w:r>
      <w:proofErr w:type="spellStart"/>
      <w:r>
        <w:rPr>
          <w:rFonts w:ascii="Calibri" w:hAnsi="Calibri" w:cs="Calibri"/>
          <w:lang w:val="en-US"/>
        </w:rPr>
        <w:t>protože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kdyby</w:t>
      </w:r>
      <w:proofErr w:type="spellEnd"/>
      <w:r>
        <w:rPr>
          <w:rFonts w:ascii="Calibri" w:hAnsi="Calibri" w:cs="Calibri"/>
          <w:lang w:val="en-US"/>
        </w:rPr>
        <w:t>, aby, ….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lastRenderedPageBreak/>
        <w:tab/>
      </w:r>
      <w:r>
        <w:rPr>
          <w:rFonts w:ascii="Calibri" w:hAnsi="Calibri" w:cs="Calibri"/>
          <w:lang w:val="cs"/>
        </w:rPr>
        <w:tab/>
      </w:r>
      <w:proofErr w:type="gramStart"/>
      <w:r>
        <w:rPr>
          <w:rFonts w:ascii="Calibri" w:hAnsi="Calibri" w:cs="Calibri"/>
          <w:lang w:val="cs"/>
        </w:rPr>
        <w:t xml:space="preserve">- </w:t>
      </w:r>
      <w:proofErr w:type="spellStart"/>
      <w:r>
        <w:rPr>
          <w:rFonts w:ascii="Calibri" w:hAnsi="Calibri" w:cs="Calibri"/>
          <w:lang w:val="cs"/>
        </w:rPr>
        <w:t>vztažn</w:t>
      </w:r>
      <w:r>
        <w:rPr>
          <w:rFonts w:ascii="Calibri" w:hAnsi="Calibri" w:cs="Calibri"/>
          <w:lang w:val="en-US"/>
        </w:rPr>
        <w:t>ými</w:t>
      </w:r>
      <w:proofErr w:type="spellEnd"/>
      <w:proofErr w:type="gram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zájmeny</w:t>
      </w:r>
      <w:proofErr w:type="spellEnd"/>
      <w:r>
        <w:rPr>
          <w:rFonts w:ascii="Calibri" w:hAnsi="Calibri" w:cs="Calibri"/>
          <w:lang w:val="en-US"/>
        </w:rPr>
        <w:t xml:space="preserve"> – </w:t>
      </w:r>
      <w:proofErr w:type="spellStart"/>
      <w:r>
        <w:rPr>
          <w:rFonts w:ascii="Calibri" w:hAnsi="Calibri" w:cs="Calibri"/>
          <w:lang w:val="en-US"/>
        </w:rPr>
        <w:t>kdo</w:t>
      </w:r>
      <w:proofErr w:type="spellEnd"/>
      <w:r>
        <w:rPr>
          <w:rFonts w:ascii="Calibri" w:hAnsi="Calibri" w:cs="Calibri"/>
          <w:lang w:val="en-US"/>
        </w:rPr>
        <w:t xml:space="preserve">, co, </w:t>
      </w:r>
      <w:proofErr w:type="spellStart"/>
      <w:r>
        <w:rPr>
          <w:rFonts w:ascii="Calibri" w:hAnsi="Calibri" w:cs="Calibri"/>
          <w:lang w:val="en-US"/>
        </w:rPr>
        <w:t>jaký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který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čí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proofErr w:type="gramStart"/>
      <w:r>
        <w:rPr>
          <w:rFonts w:ascii="Calibri" w:hAnsi="Calibri" w:cs="Calibri"/>
          <w:lang w:val="en-US"/>
        </w:rPr>
        <w:t>jenž</w:t>
      </w:r>
      <w:proofErr w:type="spellEnd"/>
      <w:proofErr w:type="gramEnd"/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ab/>
      </w:r>
      <w:r>
        <w:rPr>
          <w:rFonts w:ascii="Calibri" w:hAnsi="Calibri" w:cs="Calibri"/>
          <w:lang w:val="cs"/>
        </w:rPr>
        <w:tab/>
        <w:t xml:space="preserve">- </w:t>
      </w:r>
      <w:proofErr w:type="spellStart"/>
      <w:r>
        <w:rPr>
          <w:rFonts w:ascii="Calibri" w:hAnsi="Calibri" w:cs="Calibri"/>
          <w:lang w:val="cs"/>
        </w:rPr>
        <w:t>vztažn</w:t>
      </w:r>
      <w:r>
        <w:rPr>
          <w:rFonts w:ascii="Calibri" w:hAnsi="Calibri" w:cs="Calibri"/>
          <w:lang w:val="en-US"/>
        </w:rPr>
        <w:t>ými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příslovci</w:t>
      </w:r>
      <w:proofErr w:type="spellEnd"/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- druhy VV – zjišťujeme </w:t>
      </w:r>
      <w:proofErr w:type="spellStart"/>
      <w:r>
        <w:rPr>
          <w:rFonts w:ascii="Calibri" w:hAnsi="Calibri" w:cs="Calibri"/>
          <w:lang w:val="cs"/>
        </w:rPr>
        <w:t>stejn</w:t>
      </w:r>
      <w:r>
        <w:rPr>
          <w:rFonts w:ascii="Calibri" w:hAnsi="Calibri" w:cs="Calibri"/>
          <w:lang w:val="en-US"/>
        </w:rPr>
        <w:t>ými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otázkami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kterými</w:t>
      </w:r>
      <w:proofErr w:type="spellEnd"/>
      <w:r>
        <w:rPr>
          <w:rFonts w:ascii="Calibri" w:hAnsi="Calibri" w:cs="Calibri"/>
          <w:lang w:val="en-US"/>
        </w:rPr>
        <w:t xml:space="preserve"> se </w:t>
      </w:r>
      <w:proofErr w:type="spellStart"/>
      <w:r>
        <w:rPr>
          <w:rFonts w:ascii="Calibri" w:hAnsi="Calibri" w:cs="Calibri"/>
          <w:lang w:val="en-US"/>
        </w:rPr>
        <w:t>ptáme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na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větné</w:t>
      </w:r>
      <w:proofErr w:type="spellEnd"/>
      <w:r>
        <w:rPr>
          <w:rFonts w:ascii="Calibri" w:hAnsi="Calibri" w:cs="Calibri"/>
          <w:lang w:val="en-US"/>
        </w:rPr>
        <w:t xml:space="preserve"> </w:t>
      </w:r>
      <w:proofErr w:type="spellStart"/>
      <w:r>
        <w:rPr>
          <w:rFonts w:ascii="Calibri" w:hAnsi="Calibri" w:cs="Calibri"/>
          <w:lang w:val="en-US"/>
        </w:rPr>
        <w:t>členy</w:t>
      </w:r>
      <w:proofErr w:type="spellEnd"/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 xml:space="preserve">- druhy VV </w:t>
      </w:r>
      <w:r>
        <w:rPr>
          <w:rFonts w:ascii="Calibri" w:hAnsi="Calibri" w:cs="Calibri"/>
          <w:lang w:val="cs"/>
        </w:rPr>
        <w:tab/>
        <w:t xml:space="preserve">– </w:t>
      </w:r>
      <w:proofErr w:type="spellStart"/>
      <w:r>
        <w:rPr>
          <w:rFonts w:ascii="Calibri" w:hAnsi="Calibri" w:cs="Calibri"/>
          <w:lang w:val="cs"/>
        </w:rPr>
        <w:t>podmětn</w:t>
      </w:r>
      <w:proofErr w:type="spellEnd"/>
      <w:r>
        <w:rPr>
          <w:rFonts w:ascii="Calibri" w:hAnsi="Calibri" w:cs="Calibri"/>
          <w:lang w:val="en-US"/>
        </w:rPr>
        <w:t>é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ab/>
        <w:t xml:space="preserve">      </w:t>
      </w:r>
      <w:r>
        <w:rPr>
          <w:rFonts w:ascii="Calibri" w:hAnsi="Calibri" w:cs="Calibri"/>
          <w:lang w:val="cs"/>
        </w:rPr>
        <w:tab/>
        <w:t xml:space="preserve"> - </w:t>
      </w:r>
      <w:proofErr w:type="spellStart"/>
      <w:r>
        <w:rPr>
          <w:rFonts w:ascii="Calibri" w:hAnsi="Calibri" w:cs="Calibri"/>
          <w:lang w:val="cs"/>
        </w:rPr>
        <w:t>př</w:t>
      </w:r>
      <w:r>
        <w:rPr>
          <w:rFonts w:ascii="Calibri" w:hAnsi="Calibri" w:cs="Calibri"/>
          <w:lang w:val="en-US"/>
        </w:rPr>
        <w:t>ísudkové</w:t>
      </w:r>
      <w:proofErr w:type="spellEnd"/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ab/>
      </w:r>
      <w:r>
        <w:rPr>
          <w:rFonts w:ascii="Calibri" w:hAnsi="Calibri" w:cs="Calibri"/>
          <w:lang w:val="cs"/>
        </w:rPr>
        <w:tab/>
        <w:t xml:space="preserve">- </w:t>
      </w:r>
      <w:proofErr w:type="spellStart"/>
      <w:r>
        <w:rPr>
          <w:rFonts w:ascii="Calibri" w:hAnsi="Calibri" w:cs="Calibri"/>
          <w:lang w:val="cs"/>
        </w:rPr>
        <w:t>předmětn</w:t>
      </w:r>
      <w:proofErr w:type="spellEnd"/>
      <w:r>
        <w:rPr>
          <w:rFonts w:ascii="Calibri" w:hAnsi="Calibri" w:cs="Calibri"/>
          <w:lang w:val="en-US"/>
        </w:rPr>
        <w:t>é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ab/>
      </w:r>
      <w:r>
        <w:rPr>
          <w:rFonts w:ascii="Calibri" w:hAnsi="Calibri" w:cs="Calibri"/>
          <w:lang w:val="cs"/>
        </w:rPr>
        <w:tab/>
        <w:t xml:space="preserve">- </w:t>
      </w:r>
      <w:proofErr w:type="spellStart"/>
      <w:r>
        <w:rPr>
          <w:rFonts w:ascii="Calibri" w:hAnsi="Calibri" w:cs="Calibri"/>
          <w:lang w:val="cs"/>
        </w:rPr>
        <w:t>př</w:t>
      </w:r>
      <w:r>
        <w:rPr>
          <w:rFonts w:ascii="Calibri" w:hAnsi="Calibri" w:cs="Calibri"/>
          <w:lang w:val="en-US"/>
        </w:rPr>
        <w:t>ívlastkové</w:t>
      </w:r>
      <w:proofErr w:type="spellEnd"/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ab/>
      </w:r>
      <w:r>
        <w:rPr>
          <w:rFonts w:ascii="Calibri" w:hAnsi="Calibri" w:cs="Calibri"/>
          <w:lang w:val="cs"/>
        </w:rPr>
        <w:tab/>
        <w:t xml:space="preserve">- </w:t>
      </w:r>
      <w:proofErr w:type="spellStart"/>
      <w:r>
        <w:rPr>
          <w:rFonts w:ascii="Calibri" w:hAnsi="Calibri" w:cs="Calibri"/>
          <w:lang w:val="cs"/>
        </w:rPr>
        <w:t>př</w:t>
      </w:r>
      <w:r>
        <w:rPr>
          <w:rFonts w:ascii="Calibri" w:hAnsi="Calibri" w:cs="Calibri"/>
          <w:lang w:val="en-US"/>
        </w:rPr>
        <w:t>íslovečné</w:t>
      </w:r>
      <w:proofErr w:type="spellEnd"/>
      <w:r>
        <w:rPr>
          <w:rFonts w:ascii="Calibri" w:hAnsi="Calibri" w:cs="Calibri"/>
          <w:lang w:val="en-US"/>
        </w:rPr>
        <w:t xml:space="preserve"> (</w:t>
      </w:r>
      <w:proofErr w:type="spellStart"/>
      <w:r>
        <w:rPr>
          <w:rFonts w:ascii="Calibri" w:hAnsi="Calibri" w:cs="Calibri"/>
          <w:lang w:val="en-US"/>
        </w:rPr>
        <w:t>místní</w:t>
      </w:r>
      <w:proofErr w:type="spellEnd"/>
      <w:r>
        <w:rPr>
          <w:rFonts w:ascii="Calibri" w:hAnsi="Calibri" w:cs="Calibri"/>
          <w:lang w:val="en-US"/>
        </w:rPr>
        <w:t xml:space="preserve">, </w:t>
      </w:r>
      <w:proofErr w:type="spellStart"/>
      <w:r>
        <w:rPr>
          <w:rFonts w:ascii="Calibri" w:hAnsi="Calibri" w:cs="Calibri"/>
          <w:lang w:val="en-US"/>
        </w:rPr>
        <w:t>časové</w:t>
      </w:r>
      <w:proofErr w:type="spellEnd"/>
      <w:r>
        <w:rPr>
          <w:rFonts w:ascii="Calibri" w:hAnsi="Calibri" w:cs="Calibri"/>
          <w:lang w:val="en-US"/>
        </w:rPr>
        <w:t>, …)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cs"/>
        </w:rPr>
        <w:tab/>
      </w:r>
      <w:r>
        <w:rPr>
          <w:rFonts w:ascii="Calibri" w:hAnsi="Calibri" w:cs="Calibri"/>
          <w:lang w:val="cs"/>
        </w:rPr>
        <w:tab/>
        <w:t xml:space="preserve">- </w:t>
      </w:r>
      <w:proofErr w:type="spellStart"/>
      <w:r>
        <w:rPr>
          <w:rFonts w:ascii="Calibri" w:hAnsi="Calibri" w:cs="Calibri"/>
          <w:lang w:val="cs"/>
        </w:rPr>
        <w:t>doplňkov</w:t>
      </w:r>
      <w:proofErr w:type="spellEnd"/>
      <w:r>
        <w:rPr>
          <w:rFonts w:ascii="Calibri" w:hAnsi="Calibri" w:cs="Calibri"/>
          <w:lang w:val="en-US"/>
        </w:rPr>
        <w:t>é</w:t>
      </w:r>
    </w:p>
    <w:p w:rsidR="008456F7" w:rsidRPr="00AB7AFA" w:rsidRDefault="008456F7" w:rsidP="008456F7">
      <w:pPr>
        <w:autoSpaceDE w:val="0"/>
        <w:autoSpaceDN w:val="0"/>
        <w:adjustRightInd w:val="0"/>
        <w:spacing w:after="200" w:line="276" w:lineRule="auto"/>
        <w:rPr>
          <w:b/>
        </w:rPr>
      </w:pPr>
      <w:r w:rsidRPr="00AB7AFA">
        <w:rPr>
          <w:rFonts w:ascii="Calibri" w:hAnsi="Calibri" w:cs="Calibri"/>
          <w:b/>
          <w:lang w:val="en-US"/>
        </w:rPr>
        <w:t xml:space="preserve">3) </w:t>
      </w:r>
      <w:r w:rsidRPr="00AB7AFA">
        <w:rPr>
          <w:b/>
        </w:rPr>
        <w:t xml:space="preserve"> Dále si zapiš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36"/>
          <w:szCs w:val="36"/>
          <w:lang w:val="en-US"/>
        </w:rPr>
      </w:pPr>
      <w:r>
        <w:rPr>
          <w:rFonts w:ascii="Calibri" w:hAnsi="Calibri" w:cs="Calibri"/>
          <w:b/>
          <w:bCs/>
          <w:sz w:val="36"/>
          <w:szCs w:val="36"/>
          <w:lang w:val="cs"/>
        </w:rPr>
        <w:t xml:space="preserve">VV </w:t>
      </w:r>
      <w:proofErr w:type="spellStart"/>
      <w:r>
        <w:rPr>
          <w:rFonts w:ascii="Calibri" w:hAnsi="Calibri" w:cs="Calibri"/>
          <w:b/>
          <w:bCs/>
          <w:sz w:val="36"/>
          <w:szCs w:val="36"/>
          <w:lang w:val="cs"/>
        </w:rPr>
        <w:t>podmětn</w:t>
      </w:r>
      <w:proofErr w:type="spellEnd"/>
      <w:r>
        <w:rPr>
          <w:rFonts w:ascii="Calibri" w:hAnsi="Calibri" w:cs="Calibri"/>
          <w:b/>
          <w:bCs/>
          <w:sz w:val="36"/>
          <w:szCs w:val="36"/>
          <w:lang w:val="en-US"/>
        </w:rPr>
        <w:t>á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cs"/>
        </w:rPr>
        <w:t>- vyjadřuje podmět věty ř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ídící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–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ptáme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se: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kdo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>, co?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cs"/>
        </w:rPr>
      </w:pPr>
      <w:r>
        <w:rPr>
          <w:rFonts w:ascii="Calibri" w:hAnsi="Calibri" w:cs="Calibri"/>
          <w:sz w:val="28"/>
          <w:szCs w:val="28"/>
          <w:lang w:val="cs"/>
        </w:rPr>
        <w:t>- je uvozena: kdo, co, že, …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cs"/>
        </w:rPr>
      </w:pPr>
      <w:r>
        <w:rPr>
          <w:rFonts w:ascii="Calibri" w:hAnsi="Calibri" w:cs="Calibri"/>
          <w:sz w:val="28"/>
          <w:szCs w:val="28"/>
          <w:lang w:val="cs"/>
        </w:rPr>
        <w:t>- velmi často podmět VH –„ono“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 w:rsidRPr="00920816">
        <w:rPr>
          <w:rFonts w:ascii="Calibri" w:hAnsi="Calibri" w:cs="Calibri"/>
          <w:b/>
          <w:sz w:val="28"/>
          <w:szCs w:val="28"/>
          <w:lang w:val="cs"/>
        </w:rPr>
        <w:t>Kdo se bojí</w:t>
      </w:r>
      <w:r>
        <w:rPr>
          <w:rFonts w:ascii="Calibri" w:hAnsi="Calibri" w:cs="Calibri"/>
          <w:sz w:val="28"/>
          <w:szCs w:val="28"/>
          <w:lang w:val="cs"/>
        </w:rPr>
        <w:t xml:space="preserve">, nesmí do lesa. – Kdo </w:t>
      </w:r>
      <w:proofErr w:type="spellStart"/>
      <w:r>
        <w:rPr>
          <w:rFonts w:ascii="Calibri" w:hAnsi="Calibri" w:cs="Calibri"/>
          <w:sz w:val="28"/>
          <w:szCs w:val="28"/>
          <w:lang w:val="cs"/>
        </w:rPr>
        <w:t>nesm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í do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lesa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? Ten,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kdo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se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bojí</w:t>
      </w:r>
      <w:proofErr w:type="spellEnd"/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8"/>
          <w:szCs w:val="28"/>
          <w:lang w:val="en-US"/>
        </w:rPr>
      </w:pPr>
      <w:r>
        <w:rPr>
          <w:rFonts w:ascii="Calibri" w:hAnsi="Calibri" w:cs="Calibri"/>
          <w:sz w:val="28"/>
          <w:szCs w:val="28"/>
          <w:lang w:val="cs"/>
        </w:rPr>
        <w:t xml:space="preserve">Je známo, </w:t>
      </w:r>
      <w:r w:rsidRPr="00920816">
        <w:rPr>
          <w:rFonts w:ascii="Calibri" w:hAnsi="Calibri" w:cs="Calibri"/>
          <w:b/>
          <w:sz w:val="28"/>
          <w:szCs w:val="28"/>
          <w:lang w:val="cs"/>
        </w:rPr>
        <w:t xml:space="preserve">že je velmi </w:t>
      </w:r>
      <w:proofErr w:type="gramStart"/>
      <w:r w:rsidRPr="00920816">
        <w:rPr>
          <w:rFonts w:ascii="Calibri" w:hAnsi="Calibri" w:cs="Calibri"/>
          <w:b/>
          <w:sz w:val="28"/>
          <w:szCs w:val="28"/>
          <w:lang w:val="cs"/>
        </w:rPr>
        <w:t>mil</w:t>
      </w:r>
      <w:r w:rsidRPr="00920816">
        <w:rPr>
          <w:rFonts w:ascii="Calibri" w:hAnsi="Calibri" w:cs="Calibri"/>
          <w:b/>
          <w:sz w:val="28"/>
          <w:szCs w:val="28"/>
          <w:lang w:val="en-US"/>
        </w:rPr>
        <w:t>ý.</w:t>
      </w:r>
      <w:r>
        <w:rPr>
          <w:rFonts w:ascii="Calibri" w:hAnsi="Calibri" w:cs="Calibri"/>
          <w:sz w:val="28"/>
          <w:szCs w:val="28"/>
          <w:lang w:val="en-US"/>
        </w:rPr>
        <w:t xml:space="preserve">  –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Kdo</w:t>
      </w:r>
      <w:proofErr w:type="spellEnd"/>
      <w:proofErr w:type="gramEnd"/>
      <w:r>
        <w:rPr>
          <w:rFonts w:ascii="Calibri" w:hAnsi="Calibri" w:cs="Calibri"/>
          <w:sz w:val="28"/>
          <w:szCs w:val="28"/>
          <w:lang w:val="en-US"/>
        </w:rPr>
        <w:t xml:space="preserve">, co je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známo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? „ono“ –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že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je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velmi</w:t>
      </w:r>
      <w:proofErr w:type="spellEnd"/>
      <w:r>
        <w:rPr>
          <w:rFonts w:ascii="Calibri" w:hAnsi="Calibri" w:cs="Calibri"/>
          <w:sz w:val="28"/>
          <w:szCs w:val="28"/>
          <w:lang w:val="en-US"/>
        </w:rPr>
        <w:t xml:space="preserve"> </w:t>
      </w:r>
      <w:proofErr w:type="spellStart"/>
      <w:r>
        <w:rPr>
          <w:rFonts w:ascii="Calibri" w:hAnsi="Calibri" w:cs="Calibri"/>
          <w:sz w:val="28"/>
          <w:szCs w:val="28"/>
          <w:lang w:val="en-US"/>
        </w:rPr>
        <w:t>milý</w:t>
      </w:r>
      <w:proofErr w:type="spellEnd"/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b/>
        </w:rPr>
      </w:pPr>
    </w:p>
    <w:p w:rsidR="008456F7" w:rsidRPr="00AB7AFA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  <w:r w:rsidRPr="00AB7AFA">
        <w:rPr>
          <w:b/>
        </w:rPr>
        <w:t xml:space="preserve">4) Podívej se na výukové video: </w:t>
      </w:r>
    </w:p>
    <w:p w:rsidR="008456F7" w:rsidRDefault="008456F7" w:rsidP="008456F7">
      <w:hyperlink r:id="rId6" w:history="1">
        <w:r>
          <w:rPr>
            <w:rStyle w:val="Hypertextovodkaz"/>
          </w:rPr>
          <w:t>https://www.youtube.com/watch?v=sWvNMlW9QhY</w:t>
        </w:r>
      </w:hyperlink>
    </w:p>
    <w:p w:rsidR="008456F7" w:rsidRPr="00AB7AFA" w:rsidRDefault="008456F7" w:rsidP="008456F7">
      <w:pPr>
        <w:rPr>
          <w:u w:val="single"/>
        </w:rPr>
      </w:pP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sz w:val="28"/>
          <w:szCs w:val="28"/>
          <w:u w:val="single"/>
          <w:lang w:val="cs"/>
        </w:rPr>
      </w:pPr>
      <w:r w:rsidRPr="00AB7AFA">
        <w:rPr>
          <w:rFonts w:ascii="Calibri" w:hAnsi="Calibri" w:cs="Calibri"/>
          <w:b/>
          <w:sz w:val="28"/>
          <w:szCs w:val="28"/>
          <w:u w:val="single"/>
          <w:lang w:val="cs"/>
        </w:rPr>
        <w:t>A odpověz mi do mailu na úkol, který je zadán v závěru videa</w:t>
      </w:r>
    </w:p>
    <w:p w:rsidR="008456F7" w:rsidRDefault="008456F7" w:rsidP="008456F7">
      <w:pPr>
        <w:autoSpaceDE w:val="0"/>
        <w:autoSpaceDN w:val="0"/>
        <w:adjustRightInd w:val="0"/>
        <w:spacing w:after="200" w:line="276" w:lineRule="auto"/>
        <w:rPr>
          <w:b/>
        </w:rPr>
      </w:pPr>
    </w:p>
    <w:p w:rsidR="008456F7" w:rsidRPr="00AB7AFA" w:rsidRDefault="008456F7" w:rsidP="008456F7">
      <w:pPr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lang w:val="en-US"/>
        </w:rPr>
      </w:pPr>
      <w:r>
        <w:rPr>
          <w:b/>
        </w:rPr>
        <w:t>5</w:t>
      </w:r>
      <w:r w:rsidRPr="00AB7AFA">
        <w:rPr>
          <w:b/>
        </w:rPr>
        <w:t xml:space="preserve">) </w:t>
      </w:r>
      <w:proofErr w:type="spellStart"/>
      <w:r>
        <w:rPr>
          <w:b/>
        </w:rPr>
        <w:t>Videovýuka</w:t>
      </w:r>
      <w:proofErr w:type="spellEnd"/>
      <w:r>
        <w:rPr>
          <w:b/>
        </w:rPr>
        <w:t xml:space="preserve"> bude probíhat, jen pokud budete chtít něco procvičovat, na tento týden žádné nové procvičování není.</w:t>
      </w:r>
      <w:bookmarkStart w:id="0" w:name="_GoBack"/>
      <w:bookmarkEnd w:id="0"/>
    </w:p>
    <w:p w:rsidR="000D1CE5" w:rsidRDefault="000D1CE5"/>
    <w:sectPr w:rsidR="000D1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AC4"/>
    <w:rsid w:val="000D1CE5"/>
    <w:rsid w:val="008456F7"/>
    <w:rsid w:val="00F42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56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6F7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56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456F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56F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56F7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WvNMlW9Qh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190</Words>
  <Characters>1121</Characters>
  <Application>Microsoft Office Word</Application>
  <DocSecurity>0</DocSecurity>
  <Lines>9</Lines>
  <Paragraphs>2</Paragraphs>
  <ScaleCrop>false</ScaleCrop>
  <Company>HP</Company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rybenskaz</dc:creator>
  <cp:keywords/>
  <dc:description/>
  <cp:lastModifiedBy>rybenskaz</cp:lastModifiedBy>
  <cp:revision>2</cp:revision>
  <dcterms:created xsi:type="dcterms:W3CDTF">2020-05-27T09:17:00Z</dcterms:created>
  <dcterms:modified xsi:type="dcterms:W3CDTF">2020-05-27T09:22:00Z</dcterms:modified>
</cp:coreProperties>
</file>